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4BFB8" w14:textId="77777777" w:rsidR="003305DD" w:rsidRDefault="008231E1">
      <w:pPr>
        <w:jc w:val="center"/>
        <w:rPr>
          <w:b/>
          <w:sz w:val="28"/>
          <w:szCs w:val="28"/>
        </w:rPr>
      </w:pPr>
      <w:r>
        <w:rPr>
          <w:b/>
          <w:noProof/>
          <w:sz w:val="28"/>
          <w:szCs w:val="28"/>
        </w:rPr>
        <w:drawing>
          <wp:inline distT="0" distB="0" distL="0" distR="0" wp14:anchorId="40A3D681" wp14:editId="6868E030">
            <wp:extent cx="1238250" cy="64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8250" cy="647700"/>
                    </a:xfrm>
                    <a:prstGeom prst="rect">
                      <a:avLst/>
                    </a:prstGeom>
                    <a:ln/>
                  </pic:spPr>
                </pic:pic>
              </a:graphicData>
            </a:graphic>
          </wp:inline>
        </w:drawing>
      </w:r>
    </w:p>
    <w:p w14:paraId="09ABCCFD" w14:textId="77777777" w:rsidR="003305DD" w:rsidRDefault="008231E1">
      <w:pPr>
        <w:jc w:val="center"/>
      </w:pPr>
      <w:r>
        <w:rPr>
          <w:b/>
          <w:sz w:val="28"/>
          <w:szCs w:val="28"/>
        </w:rPr>
        <w:t>COMUNICADO DE PRENSA</w:t>
      </w:r>
    </w:p>
    <w:p w14:paraId="1EE3C2E7" w14:textId="77777777" w:rsidR="003305DD" w:rsidRDefault="003305DD">
      <w:pPr>
        <w:spacing w:after="0" w:line="240" w:lineRule="auto"/>
        <w:rPr>
          <w:b/>
          <w:sz w:val="24"/>
          <w:szCs w:val="24"/>
        </w:rPr>
      </w:pPr>
    </w:p>
    <w:p w14:paraId="22B8EC37" w14:textId="3B0FF171" w:rsidR="003305DD" w:rsidRDefault="008231E1">
      <w:pPr>
        <w:spacing w:after="0" w:line="240" w:lineRule="auto"/>
        <w:rPr>
          <w:rFonts w:ascii="Arial" w:eastAsia="Arial" w:hAnsi="Arial" w:cs="Arial"/>
          <w:b/>
          <w:sz w:val="28"/>
          <w:szCs w:val="28"/>
          <w:highlight w:val="white"/>
        </w:rPr>
      </w:pPr>
      <w:r>
        <w:rPr>
          <w:rFonts w:ascii="Arial" w:eastAsia="Arial" w:hAnsi="Arial" w:cs="Arial"/>
          <w:b/>
          <w:sz w:val="28"/>
          <w:szCs w:val="28"/>
          <w:highlight w:val="white"/>
        </w:rPr>
        <w:t xml:space="preserve">CRAER </w:t>
      </w:r>
      <w:r w:rsidR="006973F0">
        <w:rPr>
          <w:rFonts w:ascii="Arial" w:eastAsia="Arial" w:hAnsi="Arial" w:cs="Arial"/>
          <w:b/>
          <w:sz w:val="28"/>
          <w:szCs w:val="28"/>
          <w:highlight w:val="white"/>
        </w:rPr>
        <w:t>realiza un estudio sobre el perfil de las personas encargadas del cuidado de otras afectadas por enfermedades raras</w:t>
      </w:r>
    </w:p>
    <w:p w14:paraId="2B4ABAB8" w14:textId="57568523" w:rsidR="003305DD" w:rsidRDefault="008231E1" w:rsidP="000D04A3">
      <w:pPr>
        <w:shd w:val="clear" w:color="auto" w:fill="FFFFFF"/>
        <w:spacing w:after="0" w:line="240" w:lineRule="auto"/>
        <w:textAlignment w:val="baseline"/>
        <w:rPr>
          <w:rFonts w:ascii="Quattrocento Sans" w:eastAsia="Quattrocento Sans" w:hAnsi="Quattrocento Sans" w:cs="Quattrocento Sans"/>
          <w:color w:val="242424"/>
          <w:sz w:val="23"/>
          <w:szCs w:val="23"/>
        </w:rPr>
      </w:pPr>
      <w:r>
        <w:rPr>
          <w:rFonts w:ascii="Arial" w:eastAsia="Arial" w:hAnsi="Arial" w:cs="Arial"/>
          <w:sz w:val="24"/>
          <w:szCs w:val="24"/>
        </w:rPr>
        <w:br/>
      </w:r>
      <w:r>
        <w:rPr>
          <w:rFonts w:ascii="Arial" w:eastAsia="Arial" w:hAnsi="Arial" w:cs="Arial"/>
          <w:b/>
          <w:sz w:val="24"/>
          <w:szCs w:val="24"/>
          <w:highlight w:val="white"/>
        </w:rPr>
        <w:t>La Federación Centro de Referencia Andaluz de Enfermedades Raras (CRAER)</w:t>
      </w:r>
      <w:r w:rsidR="00657092">
        <w:rPr>
          <w:rFonts w:ascii="Arial" w:eastAsia="Arial" w:hAnsi="Arial" w:cs="Arial"/>
          <w:b/>
          <w:sz w:val="24"/>
          <w:szCs w:val="24"/>
          <w:highlight w:val="white"/>
        </w:rPr>
        <w:t xml:space="preserve"> desarrolla</w:t>
      </w:r>
      <w:r w:rsidR="002D5707">
        <w:rPr>
          <w:rFonts w:ascii="Arial" w:eastAsia="Arial" w:hAnsi="Arial" w:cs="Arial"/>
          <w:b/>
          <w:sz w:val="24"/>
          <w:szCs w:val="24"/>
          <w:highlight w:val="white"/>
        </w:rPr>
        <w:t xml:space="preserve">, con la financiación de la </w:t>
      </w:r>
      <w:r w:rsidR="006973F0">
        <w:rPr>
          <w:rFonts w:ascii="Arial" w:eastAsia="Arial" w:hAnsi="Arial" w:cs="Arial"/>
          <w:b/>
          <w:sz w:val="24"/>
          <w:szCs w:val="24"/>
          <w:highlight w:val="white"/>
        </w:rPr>
        <w:t>Instituto Provincial de Bienestar Social (IPBS)</w:t>
      </w:r>
      <w:r w:rsidR="002D5707">
        <w:rPr>
          <w:rFonts w:ascii="Arial" w:eastAsia="Arial" w:hAnsi="Arial" w:cs="Arial"/>
          <w:b/>
          <w:sz w:val="24"/>
          <w:szCs w:val="24"/>
          <w:highlight w:val="white"/>
        </w:rPr>
        <w:t xml:space="preserve"> de </w:t>
      </w:r>
      <w:r w:rsidR="006973F0">
        <w:rPr>
          <w:rFonts w:ascii="Arial" w:eastAsia="Arial" w:hAnsi="Arial" w:cs="Arial"/>
          <w:b/>
          <w:sz w:val="24"/>
          <w:szCs w:val="24"/>
          <w:highlight w:val="white"/>
        </w:rPr>
        <w:t xml:space="preserve">la Diputación de </w:t>
      </w:r>
      <w:r w:rsidR="002D5707">
        <w:rPr>
          <w:rFonts w:ascii="Arial" w:eastAsia="Arial" w:hAnsi="Arial" w:cs="Arial"/>
          <w:b/>
          <w:sz w:val="24"/>
          <w:szCs w:val="24"/>
          <w:highlight w:val="white"/>
        </w:rPr>
        <w:t>Córdoba,</w:t>
      </w:r>
      <w:r w:rsidR="00657092">
        <w:rPr>
          <w:rFonts w:ascii="Arial" w:eastAsia="Arial" w:hAnsi="Arial" w:cs="Arial"/>
          <w:b/>
          <w:sz w:val="24"/>
          <w:szCs w:val="24"/>
          <w:highlight w:val="white"/>
        </w:rPr>
        <w:t xml:space="preserve"> un proyecto que</w:t>
      </w:r>
      <w:r w:rsidR="006973F0">
        <w:rPr>
          <w:rFonts w:ascii="Arial" w:eastAsia="Arial" w:hAnsi="Arial" w:cs="Arial"/>
          <w:b/>
          <w:sz w:val="24"/>
          <w:szCs w:val="24"/>
        </w:rPr>
        <w:t xml:space="preserve"> incluye sesiones de fisioterapia gratuitas</w:t>
      </w:r>
      <w:r w:rsidR="000D04A3">
        <w:rPr>
          <w:rFonts w:ascii="Arial" w:eastAsia="Arial" w:hAnsi="Arial" w:cs="Arial"/>
          <w:b/>
          <w:sz w:val="24"/>
          <w:szCs w:val="24"/>
        </w:rPr>
        <w:t>.</w:t>
      </w:r>
    </w:p>
    <w:p w14:paraId="26A4AB04" w14:textId="734148E9" w:rsidR="00A462D9" w:rsidRDefault="008231E1" w:rsidP="006973F0">
      <w:pPr>
        <w:spacing w:after="0" w:line="240" w:lineRule="auto"/>
        <w:rPr>
          <w:rFonts w:ascii="Arial" w:eastAsia="Quattrocento Sans" w:hAnsi="Arial" w:cs="Arial"/>
          <w:color w:val="242424"/>
        </w:rPr>
      </w:pPr>
      <w:r>
        <w:rPr>
          <w:rFonts w:ascii="Quattrocento Sans" w:eastAsia="Quattrocento Sans" w:hAnsi="Quattrocento Sans" w:cs="Quattrocento Sans"/>
          <w:color w:val="242424"/>
          <w:sz w:val="23"/>
          <w:szCs w:val="23"/>
        </w:rPr>
        <w:br/>
      </w:r>
      <w:r w:rsidR="004224BB" w:rsidRPr="00D63EB8">
        <w:rPr>
          <w:rFonts w:ascii="Arial" w:eastAsia="Quattrocento Sans" w:hAnsi="Arial" w:cs="Arial"/>
          <w:color w:val="242424"/>
          <w:highlight w:val="white"/>
        </w:rPr>
        <w:t xml:space="preserve">Córdoba, </w:t>
      </w:r>
      <w:r w:rsidR="006973F0">
        <w:rPr>
          <w:rFonts w:ascii="Arial" w:eastAsia="Quattrocento Sans" w:hAnsi="Arial" w:cs="Arial"/>
          <w:color w:val="242424"/>
          <w:highlight w:val="white"/>
        </w:rPr>
        <w:t>XX</w:t>
      </w:r>
      <w:r w:rsidR="004224BB" w:rsidRPr="00D63EB8">
        <w:rPr>
          <w:rFonts w:ascii="Arial" w:eastAsia="Quattrocento Sans" w:hAnsi="Arial" w:cs="Arial"/>
          <w:color w:val="242424"/>
          <w:highlight w:val="white"/>
        </w:rPr>
        <w:t xml:space="preserve"> de </w:t>
      </w:r>
      <w:r w:rsidR="00A462D9" w:rsidRPr="00D63EB8">
        <w:rPr>
          <w:rFonts w:ascii="Arial" w:eastAsia="Quattrocento Sans" w:hAnsi="Arial" w:cs="Arial"/>
          <w:color w:val="242424"/>
          <w:highlight w:val="white"/>
        </w:rPr>
        <w:t>e</w:t>
      </w:r>
      <w:r w:rsidR="006973F0">
        <w:rPr>
          <w:rFonts w:ascii="Arial" w:eastAsia="Quattrocento Sans" w:hAnsi="Arial" w:cs="Arial"/>
          <w:color w:val="242424"/>
          <w:highlight w:val="white"/>
        </w:rPr>
        <w:t>nero</w:t>
      </w:r>
      <w:r w:rsidR="004224BB" w:rsidRPr="00D63EB8">
        <w:rPr>
          <w:rFonts w:ascii="Arial" w:eastAsia="Quattrocento Sans" w:hAnsi="Arial" w:cs="Arial"/>
          <w:color w:val="242424"/>
          <w:highlight w:val="white"/>
        </w:rPr>
        <w:t xml:space="preserve"> de 202</w:t>
      </w:r>
      <w:r w:rsidR="006973F0">
        <w:rPr>
          <w:rFonts w:ascii="Arial" w:eastAsia="Quattrocento Sans" w:hAnsi="Arial" w:cs="Arial"/>
          <w:color w:val="242424"/>
          <w:highlight w:val="white"/>
        </w:rPr>
        <w:t>5</w:t>
      </w:r>
      <w:r w:rsidR="004224BB" w:rsidRPr="00D63EB8">
        <w:rPr>
          <w:rFonts w:ascii="Arial" w:eastAsia="Quattrocento Sans" w:hAnsi="Arial" w:cs="Arial"/>
          <w:color w:val="242424"/>
          <w:highlight w:val="white"/>
        </w:rPr>
        <w:t xml:space="preserve">.- </w:t>
      </w:r>
      <w:r w:rsidRPr="00D63EB8">
        <w:rPr>
          <w:rFonts w:ascii="Arial" w:eastAsia="Quattrocento Sans" w:hAnsi="Arial" w:cs="Arial"/>
          <w:color w:val="242424"/>
          <w:highlight w:val="white"/>
        </w:rPr>
        <w:t>La Federación Centro de Referencia Andaluz de Enfermedades Raras (CRAER)</w:t>
      </w:r>
      <w:r w:rsidR="00657092" w:rsidRPr="00D63EB8">
        <w:rPr>
          <w:rFonts w:ascii="Arial" w:eastAsia="Quattrocento Sans" w:hAnsi="Arial" w:cs="Arial"/>
          <w:color w:val="242424"/>
        </w:rPr>
        <w:t xml:space="preserve"> </w:t>
      </w:r>
      <w:r w:rsidR="006973F0">
        <w:rPr>
          <w:rFonts w:ascii="Arial" w:eastAsia="Quattrocento Sans" w:hAnsi="Arial" w:cs="Arial"/>
          <w:color w:val="242424"/>
        </w:rPr>
        <w:t>está realizando un estudio sobre el perfil de las personas cuidadoras de pacientes afectados por enfermedades raras. El estudio se incluye en el proyecto “Cuidando a las familias afectadas con enfermedades raras” que desarrolla CRAER con la financiación del Instituto Provincial de Bienestar Social (IPBS) de la Diputación de Córdoba, que contempla, además, sesiones gratuitas de fisioterapia para personas afectadas por enfermedades raras en la provincia.</w:t>
      </w:r>
    </w:p>
    <w:p w14:paraId="2A9708A9" w14:textId="7F33F22A" w:rsidR="006973F0" w:rsidRDefault="006973F0" w:rsidP="006973F0">
      <w:pPr>
        <w:spacing w:after="0" w:line="240" w:lineRule="auto"/>
        <w:rPr>
          <w:rFonts w:ascii="Arial" w:eastAsia="Quattrocento Sans" w:hAnsi="Arial" w:cs="Arial"/>
          <w:color w:val="242424"/>
        </w:rPr>
      </w:pPr>
    </w:p>
    <w:p w14:paraId="456C6C81" w14:textId="77777777" w:rsidR="000D07DD" w:rsidRDefault="006973F0" w:rsidP="006973F0">
      <w:pPr>
        <w:spacing w:after="0" w:line="240" w:lineRule="auto"/>
        <w:rPr>
          <w:rFonts w:ascii="Arial" w:eastAsia="Quattrocento Sans" w:hAnsi="Arial" w:cs="Arial"/>
          <w:color w:val="242424"/>
        </w:rPr>
      </w:pPr>
      <w:r>
        <w:rPr>
          <w:rFonts w:ascii="Arial" w:eastAsia="Quattrocento Sans" w:hAnsi="Arial" w:cs="Arial"/>
          <w:color w:val="242424"/>
        </w:rPr>
        <w:t>La presidenta de CRAER, Rosa García, señala que “las enfermedades raras suelen tener un impacto significativo en el sistema músculo-esquelético y pueden provocar debilidad muscular, pérdida de la función motora, rigidez articular, limitaciones en la movilidad y otras alteraciones físicas que tienen un impacto negativo en la calidad de vida de las personas afectadas porque dificultan su capacidad de realizar actividades diarias, de participar en la comunidad y mantener una indepen</w:t>
      </w:r>
      <w:r w:rsidR="000D07DD">
        <w:rPr>
          <w:rFonts w:ascii="Arial" w:eastAsia="Quattrocento Sans" w:hAnsi="Arial" w:cs="Arial"/>
          <w:color w:val="242424"/>
        </w:rPr>
        <w:t>dencia funcional”.</w:t>
      </w:r>
    </w:p>
    <w:p w14:paraId="5E94CC8B" w14:textId="77777777" w:rsidR="000D07DD" w:rsidRDefault="000D07DD" w:rsidP="006973F0">
      <w:pPr>
        <w:spacing w:after="0" w:line="240" w:lineRule="auto"/>
        <w:rPr>
          <w:rFonts w:ascii="Arial" w:eastAsia="Quattrocento Sans" w:hAnsi="Arial" w:cs="Arial"/>
          <w:color w:val="242424"/>
        </w:rPr>
      </w:pPr>
    </w:p>
    <w:p w14:paraId="06DE2CFF" w14:textId="47FE7636" w:rsidR="000D07DD" w:rsidRDefault="000D07DD" w:rsidP="000D07DD">
      <w:pPr>
        <w:spacing w:after="0" w:line="240" w:lineRule="auto"/>
        <w:rPr>
          <w:rFonts w:ascii="Arial" w:eastAsia="Quattrocento Sans" w:hAnsi="Arial" w:cs="Arial"/>
          <w:color w:val="242424"/>
        </w:rPr>
      </w:pPr>
      <w:r>
        <w:rPr>
          <w:rFonts w:ascii="Arial" w:eastAsia="Quattrocento Sans" w:hAnsi="Arial" w:cs="Arial"/>
          <w:color w:val="242424"/>
        </w:rPr>
        <w:t>“La fisioterapia y el conocimiento del curso de la enfermedad es fundamental para las personas afectadas por una enfermedad rara, pero muchas de ellas no tienen un acceso adecuado a estas prestaciones”, subraya García quien recuerda que “el sistema sanitario público andaluz presta atención a la población infantil hasta los 6 años. A partir de esa edad se produce un vacío legal y no existe una regulación sanitaria concreta para que las personas afectadas sigan recibiendo fisioterapia y otros cuidados, y los y las pacientes quedan desamparados y a la suerte del nivel económico de la familia”.</w:t>
      </w:r>
    </w:p>
    <w:p w14:paraId="0809E2A4" w14:textId="7E486C11" w:rsidR="000D07DD" w:rsidRDefault="000D07DD" w:rsidP="000D07DD">
      <w:pPr>
        <w:spacing w:after="0" w:line="240" w:lineRule="auto"/>
        <w:rPr>
          <w:rFonts w:ascii="Arial" w:eastAsia="Quattrocento Sans" w:hAnsi="Arial" w:cs="Arial"/>
          <w:color w:val="242424"/>
        </w:rPr>
      </w:pPr>
    </w:p>
    <w:p w14:paraId="59F1591C" w14:textId="77777777" w:rsidR="000D07DD" w:rsidRDefault="000D07DD" w:rsidP="000D07DD">
      <w:pPr>
        <w:spacing w:after="0" w:line="240" w:lineRule="auto"/>
        <w:rPr>
          <w:rFonts w:ascii="Arial" w:eastAsia="Quattrocento Sans" w:hAnsi="Arial" w:cs="Arial"/>
          <w:color w:val="242424"/>
        </w:rPr>
      </w:pPr>
      <w:r>
        <w:rPr>
          <w:rFonts w:ascii="Arial" w:eastAsia="Quattrocento Sans" w:hAnsi="Arial" w:cs="Arial"/>
          <w:color w:val="242424"/>
        </w:rPr>
        <w:t>Por ello, CRAER apuesta por crear un servicio de fisioterapia especializado en enfermedades raras que pueda abordar estos desafíos y proporcionar a las personas afectadas un acceso más equitativo y efectivo a los servicios terapéuticos necesarios para mejorar su calidad de vida, promover la funcionalidad y retrasar la progresión de las alteraciones físicas asociadas con las enfermedades raras.</w:t>
      </w:r>
    </w:p>
    <w:p w14:paraId="2E14CC6D" w14:textId="77777777" w:rsidR="000D07DD" w:rsidRDefault="000D07DD" w:rsidP="000D07DD">
      <w:pPr>
        <w:spacing w:after="0" w:line="240" w:lineRule="auto"/>
        <w:rPr>
          <w:rFonts w:ascii="Arial" w:eastAsia="Quattrocento Sans" w:hAnsi="Arial" w:cs="Arial"/>
          <w:color w:val="242424"/>
        </w:rPr>
      </w:pPr>
    </w:p>
    <w:p w14:paraId="3B66B4BF" w14:textId="0D8AF367" w:rsidR="000D07DD" w:rsidRDefault="000D07DD" w:rsidP="000D07DD">
      <w:pPr>
        <w:spacing w:after="0" w:line="240" w:lineRule="auto"/>
        <w:rPr>
          <w:rFonts w:ascii="Arial" w:eastAsia="Quattrocento Sans" w:hAnsi="Arial" w:cs="Arial"/>
          <w:color w:val="242424"/>
        </w:rPr>
      </w:pPr>
      <w:r>
        <w:rPr>
          <w:rFonts w:ascii="Arial" w:eastAsia="Quattrocento Sans" w:hAnsi="Arial" w:cs="Arial"/>
          <w:color w:val="242424"/>
        </w:rPr>
        <w:t xml:space="preserve">En este sentido, la presidenta de CRAER remarca que “los beneficios de la fisioterapia en enfermedades como la Distrofia Muscular de Duchenne, Charcot-Marie </w:t>
      </w:r>
      <w:proofErr w:type="spellStart"/>
      <w:r>
        <w:rPr>
          <w:rFonts w:ascii="Arial" w:eastAsia="Quattrocento Sans" w:hAnsi="Arial" w:cs="Arial"/>
          <w:color w:val="242424"/>
        </w:rPr>
        <w:t>Tooth</w:t>
      </w:r>
      <w:proofErr w:type="spellEnd"/>
      <w:r>
        <w:rPr>
          <w:rFonts w:ascii="Arial" w:eastAsia="Quattrocento Sans" w:hAnsi="Arial" w:cs="Arial"/>
          <w:color w:val="242424"/>
        </w:rPr>
        <w:t xml:space="preserve"> o Síndrome Ehlers-Danlos -por solo mencionar tres de </w:t>
      </w:r>
      <w:proofErr w:type="gramStart"/>
      <w:r>
        <w:rPr>
          <w:rFonts w:ascii="Arial" w:eastAsia="Quattrocento Sans" w:hAnsi="Arial" w:cs="Arial"/>
          <w:color w:val="242424"/>
        </w:rPr>
        <w:t>las miles</w:t>
      </w:r>
      <w:proofErr w:type="gramEnd"/>
      <w:r>
        <w:rPr>
          <w:rFonts w:ascii="Arial" w:eastAsia="Quattrocento Sans" w:hAnsi="Arial" w:cs="Arial"/>
          <w:color w:val="242424"/>
        </w:rPr>
        <w:t xml:space="preserve"> de patologías minoritarias con afectación músculo-esquelética- están más que demostradas. </w:t>
      </w:r>
      <w:r w:rsidR="00C82AD0">
        <w:rPr>
          <w:rFonts w:ascii="Arial" w:eastAsia="Quattrocento Sans" w:hAnsi="Arial" w:cs="Arial"/>
          <w:color w:val="242424"/>
        </w:rPr>
        <w:t>La fisioterapia a</w:t>
      </w:r>
      <w:r>
        <w:rPr>
          <w:rFonts w:ascii="Arial" w:eastAsia="Quattrocento Sans" w:hAnsi="Arial" w:cs="Arial"/>
          <w:color w:val="242424"/>
        </w:rPr>
        <w:t>yuda a mejorar la función motora, a reducir la debilidad muscular, a mantener la amplitud de movimiento de las articulaciones</w:t>
      </w:r>
      <w:r w:rsidR="00C82AD0">
        <w:rPr>
          <w:rFonts w:ascii="Arial" w:eastAsia="Quattrocento Sans" w:hAnsi="Arial" w:cs="Arial"/>
          <w:color w:val="242424"/>
        </w:rPr>
        <w:t xml:space="preserve">, a mejorar el equilibrio, la </w:t>
      </w:r>
      <w:r w:rsidR="00C82AD0">
        <w:rPr>
          <w:rFonts w:ascii="Arial" w:eastAsia="Quattrocento Sans" w:hAnsi="Arial" w:cs="Arial"/>
          <w:color w:val="242424"/>
        </w:rPr>
        <w:lastRenderedPageBreak/>
        <w:t>coordinación, la hiperlaxitud o la estabilización articular, además de reducir el dolor</w:t>
      </w:r>
      <w:r>
        <w:rPr>
          <w:rFonts w:ascii="Arial" w:eastAsia="Quattrocento Sans" w:hAnsi="Arial" w:cs="Arial"/>
          <w:color w:val="242424"/>
        </w:rPr>
        <w:t xml:space="preserve"> y retrasar la progresión de la enfermedad</w:t>
      </w:r>
      <w:r w:rsidR="00C82AD0">
        <w:rPr>
          <w:rFonts w:ascii="Arial" w:eastAsia="Quattrocento Sans" w:hAnsi="Arial" w:cs="Arial"/>
          <w:color w:val="242424"/>
        </w:rPr>
        <w:t xml:space="preserve"> y, con todo ello, a mejorar la calidad de vida de las personas que sufren una enfermedad rara”.</w:t>
      </w:r>
    </w:p>
    <w:p w14:paraId="26A86DDE" w14:textId="268BB804" w:rsidR="00C82AD0" w:rsidRDefault="00C82AD0" w:rsidP="000D07DD">
      <w:pPr>
        <w:spacing w:after="0" w:line="240" w:lineRule="auto"/>
        <w:rPr>
          <w:rFonts w:ascii="Arial" w:eastAsia="Quattrocento Sans" w:hAnsi="Arial" w:cs="Arial"/>
          <w:color w:val="242424"/>
        </w:rPr>
      </w:pPr>
    </w:p>
    <w:p w14:paraId="591F272D" w14:textId="0CEE69DD" w:rsidR="00C82AD0" w:rsidRDefault="00C82AD0" w:rsidP="000D07DD">
      <w:pPr>
        <w:spacing w:after="0" w:line="240" w:lineRule="auto"/>
        <w:rPr>
          <w:rFonts w:ascii="Arial" w:eastAsia="Quattrocento Sans" w:hAnsi="Arial" w:cs="Arial"/>
          <w:color w:val="242424"/>
        </w:rPr>
      </w:pPr>
      <w:r>
        <w:rPr>
          <w:rFonts w:ascii="Arial" w:eastAsia="Quattrocento Sans" w:hAnsi="Arial" w:cs="Arial"/>
          <w:color w:val="242424"/>
        </w:rPr>
        <w:t>Precisamente ese es el objetivo principal del proyecto, que está orientado a aumentar o mantener la calidad de vida física y emocional de las personas con enfermedades raras, frecuentemente afectadas con multidiscapacidad y gran dependencia, y la de su entorno familiar, en donde recae la carga del cuidado.</w:t>
      </w:r>
    </w:p>
    <w:p w14:paraId="315FFCD5" w14:textId="4A735508" w:rsidR="00C82AD0" w:rsidRDefault="00C82AD0" w:rsidP="000D07DD">
      <w:pPr>
        <w:spacing w:after="0" w:line="240" w:lineRule="auto"/>
        <w:rPr>
          <w:rFonts w:ascii="Arial" w:eastAsia="Quattrocento Sans" w:hAnsi="Arial" w:cs="Arial"/>
          <w:color w:val="242424"/>
        </w:rPr>
      </w:pPr>
    </w:p>
    <w:p w14:paraId="4591E072" w14:textId="68569F17" w:rsidR="00C82AD0" w:rsidRDefault="00C82AD0" w:rsidP="000D07DD">
      <w:pPr>
        <w:spacing w:after="0" w:line="240" w:lineRule="auto"/>
        <w:rPr>
          <w:rFonts w:ascii="Segoe UI" w:eastAsia="Times New Roman" w:hAnsi="Segoe UI" w:cs="Segoe UI"/>
          <w:color w:val="242424"/>
          <w:sz w:val="23"/>
          <w:szCs w:val="23"/>
        </w:rPr>
      </w:pPr>
      <w:r>
        <w:rPr>
          <w:rFonts w:ascii="Arial" w:eastAsia="Quattrocento Sans" w:hAnsi="Arial" w:cs="Arial"/>
          <w:color w:val="242424"/>
        </w:rPr>
        <w:t xml:space="preserve">De esta forma, el servicio de rehabilitación fisioterapéutica, que CRAER lleva a toda la provincia, con especial hincapié en núcleos de población afectados por la despoblación, no solo se ofrece a las personas con una enfermedad rara, sino también a sus cuidadoras y cuidadores principales. Ello permitirá realizar un estudio para conocer el perfil de las personas encargadas del cuidado para poder perfilar acciones específicamente destinadas a este colectivo sobre el que recae la carga del cuidado. </w:t>
      </w:r>
    </w:p>
    <w:p w14:paraId="12FE328A" w14:textId="77777777" w:rsidR="000D07DD" w:rsidRPr="006973F0" w:rsidRDefault="000D07DD" w:rsidP="000D07DD">
      <w:pPr>
        <w:spacing w:after="0" w:line="240" w:lineRule="auto"/>
        <w:rPr>
          <w:rFonts w:ascii="Segoe UI" w:eastAsia="Times New Roman" w:hAnsi="Segoe UI" w:cs="Segoe UI"/>
          <w:color w:val="242424"/>
          <w:sz w:val="23"/>
          <w:szCs w:val="23"/>
        </w:rPr>
      </w:pPr>
    </w:p>
    <w:p w14:paraId="771AFF04" w14:textId="77777777" w:rsidR="003305DD" w:rsidRDefault="003305DD">
      <w:pPr>
        <w:spacing w:after="0" w:line="240" w:lineRule="auto"/>
        <w:rPr>
          <w:rFonts w:ascii="Arial" w:eastAsia="Arial" w:hAnsi="Arial" w:cs="Arial"/>
          <w:b/>
          <w:sz w:val="24"/>
          <w:szCs w:val="24"/>
          <w:highlight w:val="white"/>
        </w:rPr>
      </w:pPr>
    </w:p>
    <w:p w14:paraId="61B62966" w14:textId="77777777" w:rsidR="003305DD" w:rsidRDefault="003305DD">
      <w:pPr>
        <w:spacing w:after="0" w:line="240" w:lineRule="auto"/>
        <w:rPr>
          <w:rFonts w:ascii="Arial" w:eastAsia="Arial" w:hAnsi="Arial" w:cs="Arial"/>
          <w:b/>
          <w:sz w:val="24"/>
          <w:szCs w:val="24"/>
          <w:highlight w:val="white"/>
        </w:rPr>
      </w:pPr>
    </w:p>
    <w:p w14:paraId="245F0C17" w14:textId="77777777" w:rsidR="003305DD" w:rsidRDefault="003305DD">
      <w:pPr>
        <w:spacing w:after="0" w:line="240" w:lineRule="auto"/>
        <w:rPr>
          <w:rFonts w:ascii="Arial" w:eastAsia="Arial" w:hAnsi="Arial" w:cs="Arial"/>
          <w:b/>
          <w:sz w:val="24"/>
          <w:szCs w:val="24"/>
          <w:highlight w:val="white"/>
        </w:rPr>
      </w:pPr>
    </w:p>
    <w:p w14:paraId="6D5FA69E" w14:textId="77777777" w:rsidR="003305DD" w:rsidRDefault="008231E1">
      <w:pPr>
        <w:spacing w:after="0" w:line="240" w:lineRule="auto"/>
        <w:rPr>
          <w:rFonts w:ascii="Arial" w:eastAsia="Arial" w:hAnsi="Arial" w:cs="Arial"/>
          <w:b/>
          <w:sz w:val="20"/>
          <w:szCs w:val="20"/>
          <w:highlight w:val="white"/>
        </w:rPr>
      </w:pPr>
      <w:r>
        <w:rPr>
          <w:rFonts w:ascii="Arial" w:eastAsia="Arial" w:hAnsi="Arial" w:cs="Arial"/>
          <w:b/>
          <w:sz w:val="20"/>
          <w:szCs w:val="20"/>
          <w:highlight w:val="white"/>
        </w:rPr>
        <w:t>Para más información contactar con:</w:t>
      </w:r>
    </w:p>
    <w:p w14:paraId="0987FA8E" w14:textId="77777777" w:rsidR="003305DD" w:rsidRDefault="008231E1">
      <w:pPr>
        <w:spacing w:after="0" w:line="240" w:lineRule="auto"/>
        <w:rPr>
          <w:b/>
          <w:sz w:val="20"/>
          <w:szCs w:val="20"/>
        </w:rPr>
      </w:pPr>
      <w:r>
        <w:rPr>
          <w:rFonts w:ascii="Arial" w:eastAsia="Arial" w:hAnsi="Arial" w:cs="Arial"/>
          <w:b/>
          <w:sz w:val="20"/>
          <w:szCs w:val="20"/>
          <w:highlight w:val="white"/>
        </w:rPr>
        <w:t>Lucía Abad: 636 65 08 44</w:t>
      </w:r>
      <w:r>
        <w:rPr>
          <w:rFonts w:ascii="Arial" w:eastAsia="Arial" w:hAnsi="Arial" w:cs="Arial"/>
          <w:sz w:val="20"/>
          <w:szCs w:val="20"/>
          <w:highlight w:val="white"/>
        </w:rPr>
        <w:t xml:space="preserve"> </w:t>
      </w:r>
    </w:p>
    <w:sectPr w:rsidR="003305DD">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DD"/>
    <w:rsid w:val="000D04A3"/>
    <w:rsid w:val="000D07DD"/>
    <w:rsid w:val="00240FF4"/>
    <w:rsid w:val="002D5707"/>
    <w:rsid w:val="003305DD"/>
    <w:rsid w:val="004224BB"/>
    <w:rsid w:val="00657092"/>
    <w:rsid w:val="006973F0"/>
    <w:rsid w:val="008231E1"/>
    <w:rsid w:val="008A6E9E"/>
    <w:rsid w:val="00925D24"/>
    <w:rsid w:val="00A14488"/>
    <w:rsid w:val="00A35477"/>
    <w:rsid w:val="00A462D9"/>
    <w:rsid w:val="00A82507"/>
    <w:rsid w:val="00AC31AD"/>
    <w:rsid w:val="00AC4D3A"/>
    <w:rsid w:val="00B537B3"/>
    <w:rsid w:val="00C82AD0"/>
    <w:rsid w:val="00D15AD2"/>
    <w:rsid w:val="00D63EB8"/>
    <w:rsid w:val="00F06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3675"/>
  <w15:docId w15:val="{AD63ACCB-6AE9-4D01-A2AB-2CC5BEBE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75736">
      <w:bodyDiv w:val="1"/>
      <w:marLeft w:val="0"/>
      <w:marRight w:val="0"/>
      <w:marTop w:val="0"/>
      <w:marBottom w:val="0"/>
      <w:divBdr>
        <w:top w:val="none" w:sz="0" w:space="0" w:color="auto"/>
        <w:left w:val="none" w:sz="0" w:space="0" w:color="auto"/>
        <w:bottom w:val="none" w:sz="0" w:space="0" w:color="auto"/>
        <w:right w:val="none" w:sz="0" w:space="0" w:color="auto"/>
      </w:divBdr>
      <w:divsChild>
        <w:div w:id="752436741">
          <w:marLeft w:val="0"/>
          <w:marRight w:val="0"/>
          <w:marTop w:val="0"/>
          <w:marBottom w:val="0"/>
          <w:divBdr>
            <w:top w:val="none" w:sz="0" w:space="0" w:color="auto"/>
            <w:left w:val="none" w:sz="0" w:space="0" w:color="auto"/>
            <w:bottom w:val="none" w:sz="0" w:space="0" w:color="auto"/>
            <w:right w:val="none" w:sz="0" w:space="0" w:color="auto"/>
          </w:divBdr>
          <w:divsChild>
            <w:div w:id="1262570739">
              <w:marLeft w:val="0"/>
              <w:marRight w:val="0"/>
              <w:marTop w:val="0"/>
              <w:marBottom w:val="0"/>
              <w:divBdr>
                <w:top w:val="none" w:sz="0" w:space="0" w:color="auto"/>
                <w:left w:val="none" w:sz="0" w:space="0" w:color="auto"/>
                <w:bottom w:val="none" w:sz="0" w:space="0" w:color="auto"/>
                <w:right w:val="none" w:sz="0" w:space="0" w:color="auto"/>
              </w:divBdr>
            </w:div>
            <w:div w:id="800657172">
              <w:marLeft w:val="0"/>
              <w:marRight w:val="0"/>
              <w:marTop w:val="0"/>
              <w:marBottom w:val="0"/>
              <w:divBdr>
                <w:top w:val="none" w:sz="0" w:space="0" w:color="auto"/>
                <w:left w:val="none" w:sz="0" w:space="0" w:color="auto"/>
                <w:bottom w:val="none" w:sz="0" w:space="0" w:color="auto"/>
                <w:right w:val="none" w:sz="0" w:space="0" w:color="auto"/>
              </w:divBdr>
            </w:div>
            <w:div w:id="241766253">
              <w:marLeft w:val="0"/>
              <w:marRight w:val="0"/>
              <w:marTop w:val="0"/>
              <w:marBottom w:val="0"/>
              <w:divBdr>
                <w:top w:val="none" w:sz="0" w:space="0" w:color="auto"/>
                <w:left w:val="none" w:sz="0" w:space="0" w:color="auto"/>
                <w:bottom w:val="none" w:sz="0" w:space="0" w:color="auto"/>
                <w:right w:val="none" w:sz="0" w:space="0" w:color="auto"/>
              </w:divBdr>
            </w:div>
            <w:div w:id="1700161895">
              <w:marLeft w:val="0"/>
              <w:marRight w:val="0"/>
              <w:marTop w:val="0"/>
              <w:marBottom w:val="0"/>
              <w:divBdr>
                <w:top w:val="none" w:sz="0" w:space="0" w:color="auto"/>
                <w:left w:val="none" w:sz="0" w:space="0" w:color="auto"/>
                <w:bottom w:val="none" w:sz="0" w:space="0" w:color="auto"/>
                <w:right w:val="none" w:sz="0" w:space="0" w:color="auto"/>
              </w:divBdr>
            </w:div>
            <w:div w:id="1033532078">
              <w:marLeft w:val="0"/>
              <w:marRight w:val="0"/>
              <w:marTop w:val="0"/>
              <w:marBottom w:val="0"/>
              <w:divBdr>
                <w:top w:val="none" w:sz="0" w:space="0" w:color="auto"/>
                <w:left w:val="none" w:sz="0" w:space="0" w:color="auto"/>
                <w:bottom w:val="none" w:sz="0" w:space="0" w:color="auto"/>
                <w:right w:val="none" w:sz="0" w:space="0" w:color="auto"/>
              </w:divBdr>
            </w:div>
            <w:div w:id="736052470">
              <w:marLeft w:val="0"/>
              <w:marRight w:val="0"/>
              <w:marTop w:val="0"/>
              <w:marBottom w:val="0"/>
              <w:divBdr>
                <w:top w:val="none" w:sz="0" w:space="0" w:color="auto"/>
                <w:left w:val="none" w:sz="0" w:space="0" w:color="auto"/>
                <w:bottom w:val="none" w:sz="0" w:space="0" w:color="auto"/>
                <w:right w:val="none" w:sz="0" w:space="0" w:color="auto"/>
              </w:divBdr>
            </w:div>
            <w:div w:id="862014161">
              <w:marLeft w:val="0"/>
              <w:marRight w:val="0"/>
              <w:marTop w:val="0"/>
              <w:marBottom w:val="0"/>
              <w:divBdr>
                <w:top w:val="none" w:sz="0" w:space="0" w:color="auto"/>
                <w:left w:val="none" w:sz="0" w:space="0" w:color="auto"/>
                <w:bottom w:val="none" w:sz="0" w:space="0" w:color="auto"/>
                <w:right w:val="none" w:sz="0" w:space="0" w:color="auto"/>
              </w:divBdr>
            </w:div>
            <w:div w:id="1386635213">
              <w:marLeft w:val="0"/>
              <w:marRight w:val="0"/>
              <w:marTop w:val="0"/>
              <w:marBottom w:val="0"/>
              <w:divBdr>
                <w:top w:val="none" w:sz="0" w:space="0" w:color="auto"/>
                <w:left w:val="none" w:sz="0" w:space="0" w:color="auto"/>
                <w:bottom w:val="none" w:sz="0" w:space="0" w:color="auto"/>
                <w:right w:val="none" w:sz="0" w:space="0" w:color="auto"/>
              </w:divBdr>
            </w:div>
            <w:div w:id="1684821963">
              <w:marLeft w:val="0"/>
              <w:marRight w:val="0"/>
              <w:marTop w:val="0"/>
              <w:marBottom w:val="0"/>
              <w:divBdr>
                <w:top w:val="none" w:sz="0" w:space="0" w:color="auto"/>
                <w:left w:val="none" w:sz="0" w:space="0" w:color="auto"/>
                <w:bottom w:val="none" w:sz="0" w:space="0" w:color="auto"/>
                <w:right w:val="none" w:sz="0" w:space="0" w:color="auto"/>
              </w:divBdr>
            </w:div>
            <w:div w:id="605115508">
              <w:marLeft w:val="0"/>
              <w:marRight w:val="0"/>
              <w:marTop w:val="0"/>
              <w:marBottom w:val="0"/>
              <w:divBdr>
                <w:top w:val="none" w:sz="0" w:space="0" w:color="auto"/>
                <w:left w:val="none" w:sz="0" w:space="0" w:color="auto"/>
                <w:bottom w:val="none" w:sz="0" w:space="0" w:color="auto"/>
                <w:right w:val="none" w:sz="0" w:space="0" w:color="auto"/>
              </w:divBdr>
            </w:div>
            <w:div w:id="373693860">
              <w:marLeft w:val="0"/>
              <w:marRight w:val="0"/>
              <w:marTop w:val="0"/>
              <w:marBottom w:val="0"/>
              <w:divBdr>
                <w:top w:val="none" w:sz="0" w:space="0" w:color="auto"/>
                <w:left w:val="none" w:sz="0" w:space="0" w:color="auto"/>
                <w:bottom w:val="none" w:sz="0" w:space="0" w:color="auto"/>
                <w:right w:val="none" w:sz="0" w:space="0" w:color="auto"/>
              </w:divBdr>
            </w:div>
          </w:divsChild>
        </w:div>
        <w:div w:id="1118989083">
          <w:marLeft w:val="0"/>
          <w:marRight w:val="0"/>
          <w:marTop w:val="0"/>
          <w:marBottom w:val="0"/>
          <w:divBdr>
            <w:top w:val="none" w:sz="0" w:space="0" w:color="auto"/>
            <w:left w:val="none" w:sz="0" w:space="0" w:color="auto"/>
            <w:bottom w:val="none" w:sz="0" w:space="0" w:color="auto"/>
            <w:right w:val="none" w:sz="0" w:space="0" w:color="auto"/>
          </w:divBdr>
        </w:div>
        <w:div w:id="65031976">
          <w:marLeft w:val="0"/>
          <w:marRight w:val="0"/>
          <w:marTop w:val="0"/>
          <w:marBottom w:val="0"/>
          <w:divBdr>
            <w:top w:val="none" w:sz="0" w:space="0" w:color="auto"/>
            <w:left w:val="none" w:sz="0" w:space="0" w:color="auto"/>
            <w:bottom w:val="none" w:sz="0" w:space="0" w:color="auto"/>
            <w:right w:val="none" w:sz="0" w:space="0" w:color="auto"/>
          </w:divBdr>
        </w:div>
        <w:div w:id="1473206415">
          <w:marLeft w:val="0"/>
          <w:marRight w:val="0"/>
          <w:marTop w:val="0"/>
          <w:marBottom w:val="0"/>
          <w:divBdr>
            <w:top w:val="none" w:sz="0" w:space="0" w:color="auto"/>
            <w:left w:val="none" w:sz="0" w:space="0" w:color="auto"/>
            <w:bottom w:val="none" w:sz="0" w:space="0" w:color="auto"/>
            <w:right w:val="none" w:sz="0" w:space="0" w:color="auto"/>
          </w:divBdr>
          <w:divsChild>
            <w:div w:id="11340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9348">
      <w:bodyDiv w:val="1"/>
      <w:marLeft w:val="0"/>
      <w:marRight w:val="0"/>
      <w:marTop w:val="0"/>
      <w:marBottom w:val="0"/>
      <w:divBdr>
        <w:top w:val="none" w:sz="0" w:space="0" w:color="auto"/>
        <w:left w:val="none" w:sz="0" w:space="0" w:color="auto"/>
        <w:bottom w:val="none" w:sz="0" w:space="0" w:color="auto"/>
        <w:right w:val="none" w:sz="0" w:space="0" w:color="auto"/>
      </w:divBdr>
      <w:divsChild>
        <w:div w:id="651105290">
          <w:marLeft w:val="0"/>
          <w:marRight w:val="0"/>
          <w:marTop w:val="0"/>
          <w:marBottom w:val="0"/>
          <w:divBdr>
            <w:top w:val="none" w:sz="0" w:space="0" w:color="auto"/>
            <w:left w:val="none" w:sz="0" w:space="0" w:color="auto"/>
            <w:bottom w:val="none" w:sz="0" w:space="0" w:color="auto"/>
            <w:right w:val="none" w:sz="0" w:space="0" w:color="auto"/>
          </w:divBdr>
        </w:div>
        <w:div w:id="1466003631">
          <w:marLeft w:val="0"/>
          <w:marRight w:val="0"/>
          <w:marTop w:val="0"/>
          <w:marBottom w:val="0"/>
          <w:divBdr>
            <w:top w:val="none" w:sz="0" w:space="0" w:color="auto"/>
            <w:left w:val="none" w:sz="0" w:space="0" w:color="auto"/>
            <w:bottom w:val="none" w:sz="0" w:space="0" w:color="auto"/>
            <w:right w:val="none" w:sz="0" w:space="0" w:color="auto"/>
          </w:divBdr>
        </w:div>
        <w:div w:id="561404242">
          <w:marLeft w:val="0"/>
          <w:marRight w:val="0"/>
          <w:marTop w:val="0"/>
          <w:marBottom w:val="0"/>
          <w:divBdr>
            <w:top w:val="none" w:sz="0" w:space="0" w:color="auto"/>
            <w:left w:val="none" w:sz="0" w:space="0" w:color="auto"/>
            <w:bottom w:val="none" w:sz="0" w:space="0" w:color="auto"/>
            <w:right w:val="none" w:sz="0" w:space="0" w:color="auto"/>
          </w:divBdr>
        </w:div>
        <w:div w:id="962535064">
          <w:marLeft w:val="0"/>
          <w:marRight w:val="0"/>
          <w:marTop w:val="0"/>
          <w:marBottom w:val="0"/>
          <w:divBdr>
            <w:top w:val="none" w:sz="0" w:space="0" w:color="auto"/>
            <w:left w:val="none" w:sz="0" w:space="0" w:color="auto"/>
            <w:bottom w:val="none" w:sz="0" w:space="0" w:color="auto"/>
            <w:right w:val="none" w:sz="0" w:space="0" w:color="auto"/>
          </w:divBdr>
        </w:div>
        <w:div w:id="920334112">
          <w:marLeft w:val="0"/>
          <w:marRight w:val="0"/>
          <w:marTop w:val="0"/>
          <w:marBottom w:val="0"/>
          <w:divBdr>
            <w:top w:val="none" w:sz="0" w:space="0" w:color="auto"/>
            <w:left w:val="none" w:sz="0" w:space="0" w:color="auto"/>
            <w:bottom w:val="none" w:sz="0" w:space="0" w:color="auto"/>
            <w:right w:val="none" w:sz="0" w:space="0" w:color="auto"/>
          </w:divBdr>
        </w:div>
        <w:div w:id="1933278841">
          <w:marLeft w:val="0"/>
          <w:marRight w:val="0"/>
          <w:marTop w:val="0"/>
          <w:marBottom w:val="0"/>
          <w:divBdr>
            <w:top w:val="none" w:sz="0" w:space="0" w:color="auto"/>
            <w:left w:val="none" w:sz="0" w:space="0" w:color="auto"/>
            <w:bottom w:val="none" w:sz="0" w:space="0" w:color="auto"/>
            <w:right w:val="none" w:sz="0" w:space="0" w:color="auto"/>
          </w:divBdr>
        </w:div>
        <w:div w:id="389118472">
          <w:marLeft w:val="0"/>
          <w:marRight w:val="0"/>
          <w:marTop w:val="0"/>
          <w:marBottom w:val="0"/>
          <w:divBdr>
            <w:top w:val="none" w:sz="0" w:space="0" w:color="auto"/>
            <w:left w:val="none" w:sz="0" w:space="0" w:color="auto"/>
            <w:bottom w:val="none" w:sz="0" w:space="0" w:color="auto"/>
            <w:right w:val="none" w:sz="0" w:space="0" w:color="auto"/>
          </w:divBdr>
        </w:div>
        <w:div w:id="637609423">
          <w:marLeft w:val="0"/>
          <w:marRight w:val="0"/>
          <w:marTop w:val="0"/>
          <w:marBottom w:val="0"/>
          <w:divBdr>
            <w:top w:val="none" w:sz="0" w:space="0" w:color="auto"/>
            <w:left w:val="none" w:sz="0" w:space="0" w:color="auto"/>
            <w:bottom w:val="none" w:sz="0" w:space="0" w:color="auto"/>
            <w:right w:val="none" w:sz="0" w:space="0" w:color="auto"/>
          </w:divBdr>
        </w:div>
        <w:div w:id="57478049">
          <w:marLeft w:val="0"/>
          <w:marRight w:val="0"/>
          <w:marTop w:val="0"/>
          <w:marBottom w:val="0"/>
          <w:divBdr>
            <w:top w:val="none" w:sz="0" w:space="0" w:color="auto"/>
            <w:left w:val="none" w:sz="0" w:space="0" w:color="auto"/>
            <w:bottom w:val="none" w:sz="0" w:space="0" w:color="auto"/>
            <w:right w:val="none" w:sz="0" w:space="0" w:color="auto"/>
          </w:divBdr>
        </w:div>
        <w:div w:id="567808201">
          <w:marLeft w:val="0"/>
          <w:marRight w:val="0"/>
          <w:marTop w:val="0"/>
          <w:marBottom w:val="0"/>
          <w:divBdr>
            <w:top w:val="none" w:sz="0" w:space="0" w:color="auto"/>
            <w:left w:val="none" w:sz="0" w:space="0" w:color="auto"/>
            <w:bottom w:val="none" w:sz="0" w:space="0" w:color="auto"/>
            <w:right w:val="none" w:sz="0" w:space="0" w:color="auto"/>
          </w:divBdr>
        </w:div>
        <w:div w:id="2025859751">
          <w:marLeft w:val="0"/>
          <w:marRight w:val="0"/>
          <w:marTop w:val="0"/>
          <w:marBottom w:val="0"/>
          <w:divBdr>
            <w:top w:val="none" w:sz="0" w:space="0" w:color="auto"/>
            <w:left w:val="none" w:sz="0" w:space="0" w:color="auto"/>
            <w:bottom w:val="none" w:sz="0" w:space="0" w:color="auto"/>
            <w:right w:val="none" w:sz="0" w:space="0" w:color="auto"/>
          </w:divBdr>
        </w:div>
        <w:div w:id="1388651299">
          <w:marLeft w:val="0"/>
          <w:marRight w:val="0"/>
          <w:marTop w:val="0"/>
          <w:marBottom w:val="0"/>
          <w:divBdr>
            <w:top w:val="none" w:sz="0" w:space="0" w:color="auto"/>
            <w:left w:val="none" w:sz="0" w:space="0" w:color="auto"/>
            <w:bottom w:val="none" w:sz="0" w:space="0" w:color="auto"/>
            <w:right w:val="none" w:sz="0" w:space="0" w:color="auto"/>
          </w:divBdr>
        </w:div>
        <w:div w:id="225726835">
          <w:marLeft w:val="0"/>
          <w:marRight w:val="0"/>
          <w:marTop w:val="0"/>
          <w:marBottom w:val="0"/>
          <w:divBdr>
            <w:top w:val="none" w:sz="0" w:space="0" w:color="auto"/>
            <w:left w:val="none" w:sz="0" w:space="0" w:color="auto"/>
            <w:bottom w:val="none" w:sz="0" w:space="0" w:color="auto"/>
            <w:right w:val="none" w:sz="0" w:space="0" w:color="auto"/>
          </w:divBdr>
        </w:div>
        <w:div w:id="1479373087">
          <w:marLeft w:val="0"/>
          <w:marRight w:val="0"/>
          <w:marTop w:val="0"/>
          <w:marBottom w:val="0"/>
          <w:divBdr>
            <w:top w:val="none" w:sz="0" w:space="0" w:color="auto"/>
            <w:left w:val="none" w:sz="0" w:space="0" w:color="auto"/>
            <w:bottom w:val="none" w:sz="0" w:space="0" w:color="auto"/>
            <w:right w:val="none" w:sz="0" w:space="0" w:color="auto"/>
          </w:divBdr>
        </w:div>
        <w:div w:id="1764259155">
          <w:marLeft w:val="0"/>
          <w:marRight w:val="0"/>
          <w:marTop w:val="0"/>
          <w:marBottom w:val="0"/>
          <w:divBdr>
            <w:top w:val="none" w:sz="0" w:space="0" w:color="auto"/>
            <w:left w:val="none" w:sz="0" w:space="0" w:color="auto"/>
            <w:bottom w:val="none" w:sz="0" w:space="0" w:color="auto"/>
            <w:right w:val="none" w:sz="0" w:space="0" w:color="auto"/>
          </w:divBdr>
        </w:div>
        <w:div w:id="369261509">
          <w:marLeft w:val="0"/>
          <w:marRight w:val="0"/>
          <w:marTop w:val="0"/>
          <w:marBottom w:val="0"/>
          <w:divBdr>
            <w:top w:val="none" w:sz="0" w:space="0" w:color="auto"/>
            <w:left w:val="none" w:sz="0" w:space="0" w:color="auto"/>
            <w:bottom w:val="none" w:sz="0" w:space="0" w:color="auto"/>
            <w:right w:val="none" w:sz="0" w:space="0" w:color="auto"/>
          </w:divBdr>
        </w:div>
        <w:div w:id="1657955036">
          <w:marLeft w:val="0"/>
          <w:marRight w:val="0"/>
          <w:marTop w:val="0"/>
          <w:marBottom w:val="0"/>
          <w:divBdr>
            <w:top w:val="none" w:sz="0" w:space="0" w:color="auto"/>
            <w:left w:val="none" w:sz="0" w:space="0" w:color="auto"/>
            <w:bottom w:val="none" w:sz="0" w:space="0" w:color="auto"/>
            <w:right w:val="none" w:sz="0" w:space="0" w:color="auto"/>
          </w:divBdr>
        </w:div>
        <w:div w:id="650016372">
          <w:marLeft w:val="0"/>
          <w:marRight w:val="0"/>
          <w:marTop w:val="0"/>
          <w:marBottom w:val="0"/>
          <w:divBdr>
            <w:top w:val="none" w:sz="0" w:space="0" w:color="auto"/>
            <w:left w:val="none" w:sz="0" w:space="0" w:color="auto"/>
            <w:bottom w:val="none" w:sz="0" w:space="0" w:color="auto"/>
            <w:right w:val="none" w:sz="0" w:space="0" w:color="auto"/>
          </w:divBdr>
        </w:div>
        <w:div w:id="2034106541">
          <w:marLeft w:val="0"/>
          <w:marRight w:val="0"/>
          <w:marTop w:val="0"/>
          <w:marBottom w:val="0"/>
          <w:divBdr>
            <w:top w:val="none" w:sz="0" w:space="0" w:color="auto"/>
            <w:left w:val="none" w:sz="0" w:space="0" w:color="auto"/>
            <w:bottom w:val="none" w:sz="0" w:space="0" w:color="auto"/>
            <w:right w:val="none" w:sz="0" w:space="0" w:color="auto"/>
          </w:divBdr>
        </w:div>
        <w:div w:id="2081519559">
          <w:marLeft w:val="0"/>
          <w:marRight w:val="0"/>
          <w:marTop w:val="0"/>
          <w:marBottom w:val="0"/>
          <w:divBdr>
            <w:top w:val="none" w:sz="0" w:space="0" w:color="auto"/>
            <w:left w:val="none" w:sz="0" w:space="0" w:color="auto"/>
            <w:bottom w:val="none" w:sz="0" w:space="0" w:color="auto"/>
            <w:right w:val="none" w:sz="0" w:space="0" w:color="auto"/>
          </w:divBdr>
        </w:div>
      </w:divsChild>
    </w:div>
    <w:div w:id="1394351056">
      <w:bodyDiv w:val="1"/>
      <w:marLeft w:val="0"/>
      <w:marRight w:val="0"/>
      <w:marTop w:val="0"/>
      <w:marBottom w:val="0"/>
      <w:divBdr>
        <w:top w:val="none" w:sz="0" w:space="0" w:color="auto"/>
        <w:left w:val="none" w:sz="0" w:space="0" w:color="auto"/>
        <w:bottom w:val="none" w:sz="0" w:space="0" w:color="auto"/>
        <w:right w:val="none" w:sz="0" w:space="0" w:color="auto"/>
      </w:divBdr>
      <w:divsChild>
        <w:div w:id="1033699446">
          <w:marLeft w:val="0"/>
          <w:marRight w:val="0"/>
          <w:marTop w:val="0"/>
          <w:marBottom w:val="0"/>
          <w:divBdr>
            <w:top w:val="none" w:sz="0" w:space="0" w:color="auto"/>
            <w:left w:val="none" w:sz="0" w:space="0" w:color="auto"/>
            <w:bottom w:val="none" w:sz="0" w:space="0" w:color="auto"/>
            <w:right w:val="none" w:sz="0" w:space="0" w:color="auto"/>
          </w:divBdr>
        </w:div>
      </w:divsChild>
    </w:div>
    <w:div w:id="1409157687">
      <w:bodyDiv w:val="1"/>
      <w:marLeft w:val="0"/>
      <w:marRight w:val="0"/>
      <w:marTop w:val="0"/>
      <w:marBottom w:val="0"/>
      <w:divBdr>
        <w:top w:val="none" w:sz="0" w:space="0" w:color="auto"/>
        <w:left w:val="none" w:sz="0" w:space="0" w:color="auto"/>
        <w:bottom w:val="none" w:sz="0" w:space="0" w:color="auto"/>
        <w:right w:val="none" w:sz="0" w:space="0" w:color="auto"/>
      </w:divBdr>
      <w:divsChild>
        <w:div w:id="40253059">
          <w:marLeft w:val="0"/>
          <w:marRight w:val="0"/>
          <w:marTop w:val="0"/>
          <w:marBottom w:val="0"/>
          <w:divBdr>
            <w:top w:val="none" w:sz="0" w:space="0" w:color="auto"/>
            <w:left w:val="none" w:sz="0" w:space="0" w:color="auto"/>
            <w:bottom w:val="none" w:sz="0" w:space="0" w:color="auto"/>
            <w:right w:val="none" w:sz="0" w:space="0" w:color="auto"/>
          </w:divBdr>
          <w:divsChild>
            <w:div w:id="955259384">
              <w:marLeft w:val="0"/>
              <w:marRight w:val="0"/>
              <w:marTop w:val="0"/>
              <w:marBottom w:val="0"/>
              <w:divBdr>
                <w:top w:val="none" w:sz="0" w:space="0" w:color="auto"/>
                <w:left w:val="none" w:sz="0" w:space="0" w:color="auto"/>
                <w:bottom w:val="none" w:sz="0" w:space="0" w:color="auto"/>
                <w:right w:val="none" w:sz="0" w:space="0" w:color="auto"/>
              </w:divBdr>
            </w:div>
            <w:div w:id="1129515916">
              <w:marLeft w:val="0"/>
              <w:marRight w:val="0"/>
              <w:marTop w:val="0"/>
              <w:marBottom w:val="0"/>
              <w:divBdr>
                <w:top w:val="none" w:sz="0" w:space="0" w:color="auto"/>
                <w:left w:val="none" w:sz="0" w:space="0" w:color="auto"/>
                <w:bottom w:val="none" w:sz="0" w:space="0" w:color="auto"/>
                <w:right w:val="none" w:sz="0" w:space="0" w:color="auto"/>
              </w:divBdr>
            </w:div>
          </w:divsChild>
        </w:div>
        <w:div w:id="1685783836">
          <w:marLeft w:val="0"/>
          <w:marRight w:val="0"/>
          <w:marTop w:val="0"/>
          <w:marBottom w:val="0"/>
          <w:divBdr>
            <w:top w:val="none" w:sz="0" w:space="0" w:color="auto"/>
            <w:left w:val="none" w:sz="0" w:space="0" w:color="auto"/>
            <w:bottom w:val="none" w:sz="0" w:space="0" w:color="auto"/>
            <w:right w:val="none" w:sz="0" w:space="0" w:color="auto"/>
          </w:divBdr>
        </w:div>
        <w:div w:id="2106876834">
          <w:marLeft w:val="0"/>
          <w:marRight w:val="0"/>
          <w:marTop w:val="0"/>
          <w:marBottom w:val="0"/>
          <w:divBdr>
            <w:top w:val="none" w:sz="0" w:space="0" w:color="auto"/>
            <w:left w:val="none" w:sz="0" w:space="0" w:color="auto"/>
            <w:bottom w:val="none" w:sz="0" w:space="0" w:color="auto"/>
            <w:right w:val="none" w:sz="0" w:space="0" w:color="auto"/>
          </w:divBdr>
        </w:div>
      </w:divsChild>
    </w:div>
    <w:div w:id="1879856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623</Words>
  <Characters>3429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REMPS</dc:creator>
  <cp:lastModifiedBy>lucía abad abad</cp:lastModifiedBy>
  <cp:revision>2</cp:revision>
  <dcterms:created xsi:type="dcterms:W3CDTF">2024-12-10T07:55:00Z</dcterms:created>
  <dcterms:modified xsi:type="dcterms:W3CDTF">2024-12-10T07:55:00Z</dcterms:modified>
</cp:coreProperties>
</file>